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1E4" w:rsidRPr="00896C49" w:rsidRDefault="00D96719" w:rsidP="00D96719">
      <w:pPr>
        <w:jc w:val="center"/>
        <w:rPr>
          <w:lang w:val="el-GR"/>
        </w:rPr>
      </w:pPr>
      <w:r>
        <w:rPr>
          <w:lang w:val="el-GR"/>
        </w:rPr>
        <w:t xml:space="preserve">Δέκτης </w:t>
      </w:r>
      <w:r>
        <w:t>UHF</w:t>
      </w:r>
    </w:p>
    <w:p w:rsidR="00D96719" w:rsidRDefault="00D96719" w:rsidP="00D96719">
      <w:pPr>
        <w:rPr>
          <w:lang w:val="el-GR"/>
        </w:rPr>
      </w:pPr>
      <w:r>
        <w:rPr>
          <w:lang w:val="el-GR"/>
        </w:rPr>
        <w:t xml:space="preserve">Η συσκευή είχε πάρει νερά και υγρασία , από μέσα η πλακέτα των </w:t>
      </w:r>
      <w:proofErr w:type="spellStart"/>
      <w:r>
        <w:rPr>
          <w:lang w:val="el-GR"/>
        </w:rPr>
        <w:t>ρελε</w:t>
      </w:r>
      <w:proofErr w:type="spellEnd"/>
      <w:r>
        <w:rPr>
          <w:lang w:val="el-GR"/>
        </w:rPr>
        <w:t xml:space="preserve"> που </w:t>
      </w:r>
      <w:proofErr w:type="spellStart"/>
      <w:r>
        <w:rPr>
          <w:lang w:val="el-GR"/>
        </w:rPr>
        <w:t>περιεχει</w:t>
      </w:r>
      <w:proofErr w:type="spellEnd"/>
      <w:r>
        <w:rPr>
          <w:lang w:val="el-GR"/>
        </w:rPr>
        <w:t xml:space="preserve"> και τον </w:t>
      </w:r>
      <w:r>
        <w:t>DC</w:t>
      </w:r>
      <w:r w:rsidRPr="00D96719">
        <w:rPr>
          <w:lang w:val="el-GR"/>
        </w:rPr>
        <w:t>-</w:t>
      </w:r>
      <w:r>
        <w:t>DC</w:t>
      </w:r>
      <w:r w:rsidRPr="00D96719">
        <w:rPr>
          <w:lang w:val="el-GR"/>
        </w:rPr>
        <w:t xml:space="preserve"> </w:t>
      </w:r>
      <w:r>
        <w:t>converter</w:t>
      </w:r>
      <w:r w:rsidRPr="00D96719">
        <w:rPr>
          <w:lang w:val="el-GR"/>
        </w:rPr>
        <w:t xml:space="preserve"> </w:t>
      </w:r>
      <w:r>
        <w:rPr>
          <w:lang w:val="el-GR"/>
        </w:rPr>
        <w:t>είχε άλατα επάνω στους διαδρόμους και πάνω στο κύκλωμα μετατροπής των 12</w:t>
      </w:r>
      <w:r>
        <w:t>v</w:t>
      </w:r>
      <w:r w:rsidRPr="00D96719">
        <w:rPr>
          <w:lang w:val="el-GR"/>
        </w:rPr>
        <w:t xml:space="preserve"> </w:t>
      </w:r>
      <w:r>
        <w:rPr>
          <w:lang w:val="el-GR"/>
        </w:rPr>
        <w:t>σε 9</w:t>
      </w:r>
      <w:r>
        <w:t>v</w:t>
      </w:r>
      <w:r w:rsidRPr="00D96719">
        <w:rPr>
          <w:lang w:val="el-GR"/>
        </w:rPr>
        <w:t xml:space="preserve"> </w:t>
      </w:r>
      <w:r>
        <w:rPr>
          <w:lang w:val="el-GR"/>
        </w:rPr>
        <w:t>.</w:t>
      </w:r>
    </w:p>
    <w:p w:rsidR="00D96719" w:rsidRDefault="00D96719" w:rsidP="00D96719">
      <w:pPr>
        <w:rPr>
          <w:lang w:val="el-GR"/>
        </w:rPr>
      </w:pPr>
      <w:r>
        <w:rPr>
          <w:lang w:val="el-GR"/>
        </w:rPr>
        <w:t>Πιθανόν αυτή η υγρασία σταμάτησε την λειτουργία του μετατροπέα τάσεως και συνεπώς όλης της συσκευής.</w:t>
      </w:r>
    </w:p>
    <w:p w:rsidR="00D96719" w:rsidRDefault="00D96719" w:rsidP="00D96719">
      <w:pPr>
        <w:rPr>
          <w:lang w:val="el-GR"/>
        </w:rPr>
      </w:pPr>
      <w:r>
        <w:rPr>
          <w:lang w:val="el-GR"/>
        </w:rPr>
        <w:t xml:space="preserve">Τα πιθανά σημεία εισροής νερού και υγρασίας είναι το περιμετρικό </w:t>
      </w:r>
      <w:r w:rsidR="003775E9">
        <w:rPr>
          <w:lang w:val="el-GR"/>
        </w:rPr>
        <w:t>μακαρόνι</w:t>
      </w:r>
      <w:r w:rsidRPr="00D96719">
        <w:rPr>
          <w:lang w:val="el-GR"/>
        </w:rPr>
        <w:t xml:space="preserve"> </w:t>
      </w:r>
      <w:r>
        <w:rPr>
          <w:lang w:val="el-GR"/>
        </w:rPr>
        <w:t xml:space="preserve">στο πλαστικό κέλυφος της συσκευής και στο βύσμα της κεραίας που έχει φύγει το κόκκινο </w:t>
      </w:r>
      <w:r>
        <w:t>o</w:t>
      </w:r>
      <w:r w:rsidRPr="00D96719">
        <w:rPr>
          <w:lang w:val="el-GR"/>
        </w:rPr>
        <w:t>-</w:t>
      </w:r>
      <w:r>
        <w:t>ring</w:t>
      </w:r>
      <w:r w:rsidRPr="00D96719">
        <w:rPr>
          <w:lang w:val="el-GR"/>
        </w:rPr>
        <w:t xml:space="preserve"> </w:t>
      </w:r>
      <w:r>
        <w:rPr>
          <w:lang w:val="el-GR"/>
        </w:rPr>
        <w:t>από την θέση του .</w:t>
      </w:r>
    </w:p>
    <w:p w:rsidR="006B553A" w:rsidRPr="006B553A" w:rsidRDefault="006B553A" w:rsidP="00D96719">
      <w:pPr>
        <w:rPr>
          <w:lang w:val="el-GR"/>
        </w:rPr>
      </w:pPr>
      <w:r>
        <w:rPr>
          <w:lang w:val="el-GR"/>
        </w:rPr>
        <w:t xml:space="preserve">Για όλες τις συσκευές ιδίου τύπου προτείνεται να </w:t>
      </w:r>
      <w:r w:rsidRPr="006B553A">
        <w:rPr>
          <w:lang w:val="el-GR"/>
        </w:rPr>
        <w:t>:</w:t>
      </w:r>
    </w:p>
    <w:p w:rsidR="00D96719" w:rsidRDefault="003775E9" w:rsidP="006B553A">
      <w:pPr>
        <w:pStyle w:val="ListParagraph"/>
        <w:numPr>
          <w:ilvl w:val="0"/>
          <w:numId w:val="1"/>
        </w:numPr>
        <w:rPr>
          <w:lang w:val="el-GR"/>
        </w:rPr>
      </w:pPr>
      <w:r w:rsidRPr="006B553A">
        <w:rPr>
          <w:lang w:val="el-GR"/>
        </w:rPr>
        <w:t>αντικατασταθεί</w:t>
      </w:r>
      <w:r w:rsidR="00D96719" w:rsidRPr="006B553A">
        <w:rPr>
          <w:lang w:val="el-GR"/>
        </w:rPr>
        <w:t xml:space="preserve"> </w:t>
      </w:r>
      <w:r w:rsidRPr="006B553A">
        <w:rPr>
          <w:lang w:val="el-GR"/>
        </w:rPr>
        <w:t xml:space="preserve">το </w:t>
      </w:r>
      <w:r w:rsidR="006B553A">
        <w:rPr>
          <w:lang w:val="el-GR"/>
        </w:rPr>
        <w:t xml:space="preserve">περιμετρικό </w:t>
      </w:r>
      <w:r w:rsidRPr="006B553A">
        <w:rPr>
          <w:lang w:val="el-GR"/>
        </w:rPr>
        <w:t xml:space="preserve">μακαρόνι </w:t>
      </w:r>
      <w:r w:rsidR="006B553A">
        <w:rPr>
          <w:lang w:val="el-GR"/>
        </w:rPr>
        <w:t xml:space="preserve">στεγανότητας </w:t>
      </w:r>
      <w:r w:rsidRPr="006B553A">
        <w:rPr>
          <w:lang w:val="el-GR"/>
        </w:rPr>
        <w:t xml:space="preserve">με ένα </w:t>
      </w:r>
      <w:r>
        <w:t>o</w:t>
      </w:r>
      <w:r w:rsidRPr="006B553A">
        <w:rPr>
          <w:lang w:val="el-GR"/>
        </w:rPr>
        <w:t>-</w:t>
      </w:r>
      <w:r>
        <w:t>ring</w:t>
      </w:r>
      <w:r w:rsidRPr="006B553A">
        <w:rPr>
          <w:lang w:val="el-GR"/>
        </w:rPr>
        <w:t xml:space="preserve"> τύπου σιλικόνης με την προσθήκη γράσου (σκληρότητας 6) .</w:t>
      </w:r>
    </w:p>
    <w:p w:rsidR="006B553A" w:rsidRDefault="006B553A" w:rsidP="006B553A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η αφαίρεση του κόκκινου </w:t>
      </w:r>
      <w:r>
        <w:t>o</w:t>
      </w:r>
      <w:r w:rsidRPr="003775E9">
        <w:rPr>
          <w:lang w:val="el-GR"/>
        </w:rPr>
        <w:t>-</w:t>
      </w:r>
      <w:r>
        <w:t>ring</w:t>
      </w:r>
      <w:r>
        <w:rPr>
          <w:lang w:val="el-GR"/>
        </w:rPr>
        <w:t xml:space="preserve"> </w:t>
      </w:r>
      <w:r>
        <w:rPr>
          <w:lang w:val="el-GR"/>
        </w:rPr>
        <w:t xml:space="preserve">από το βύσμα κεραίας </w:t>
      </w:r>
      <w:r>
        <w:rPr>
          <w:lang w:val="el-GR"/>
        </w:rPr>
        <w:t>και η εφαρμογή γράσου σκληρότ</w:t>
      </w:r>
      <w:r>
        <w:rPr>
          <w:lang w:val="el-GR"/>
        </w:rPr>
        <w:t xml:space="preserve">ητας 6 η εναλλακτικά σιλικόνης </w:t>
      </w:r>
      <w:r>
        <w:rPr>
          <w:lang w:val="el-GR"/>
        </w:rPr>
        <w:t>(Για την κεραία θα χρειαστεί ειδικά διαμορφωμένο καρυδάκι για το σφίξιμο του παξιμαδιού )</w:t>
      </w:r>
      <w:r>
        <w:rPr>
          <w:lang w:val="el-GR"/>
        </w:rPr>
        <w:t>.</w:t>
      </w:r>
    </w:p>
    <w:p w:rsidR="006B553A" w:rsidRPr="006B553A" w:rsidRDefault="006B553A" w:rsidP="006B553A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Να καλυφθούν οι πλακέτες από </w:t>
      </w:r>
      <w:r>
        <w:t>coating</w:t>
      </w:r>
      <w:r w:rsidRPr="006B553A">
        <w:rPr>
          <w:lang w:val="el-GR"/>
        </w:rPr>
        <w:t xml:space="preserve"> </w:t>
      </w:r>
      <w:r>
        <w:rPr>
          <w:lang w:val="el-GR"/>
        </w:rPr>
        <w:t xml:space="preserve">ειδικού τύπου για </w:t>
      </w:r>
      <w:r>
        <w:t>PCB</w:t>
      </w:r>
      <w:r w:rsidRPr="006B553A">
        <w:rPr>
          <w:lang w:val="el-GR"/>
        </w:rPr>
        <w:t xml:space="preserve"> </w:t>
      </w:r>
      <w:r>
        <w:rPr>
          <w:lang w:val="el-GR"/>
        </w:rPr>
        <w:t>.</w:t>
      </w:r>
    </w:p>
    <w:p w:rsidR="006B553A" w:rsidRDefault="003775E9" w:rsidP="00D96719">
      <w:pPr>
        <w:rPr>
          <w:lang w:val="el-GR"/>
        </w:rPr>
      </w:pPr>
      <w:r>
        <w:rPr>
          <w:lang w:val="el-GR"/>
        </w:rPr>
        <w:t>Οι πλακέτες καθαρίστηκαν μηχανικά από άλατα και μετά την συναρμολόγηση τροφοδοτήθηκα</w:t>
      </w:r>
      <w:r w:rsidR="00C60503">
        <w:rPr>
          <w:lang w:val="el-GR"/>
        </w:rPr>
        <w:t xml:space="preserve">ν και φαίνονται να λειτουργούν </w:t>
      </w:r>
      <w:r w:rsidR="00C60503" w:rsidRPr="00C60503">
        <w:rPr>
          <w:lang w:val="el-GR"/>
        </w:rPr>
        <w:t>(</w:t>
      </w:r>
      <w:r w:rsidR="00C60503">
        <w:rPr>
          <w:lang w:val="el-GR"/>
        </w:rPr>
        <w:t>σκόπιμο θα ήταν να γίνει μια δοκιμή καλής λειτουργίας με τον αντίστοιχο πομπό χειριστήριο ) .</w:t>
      </w:r>
    </w:p>
    <w:p w:rsidR="006B553A" w:rsidRPr="006B553A" w:rsidRDefault="006B553A" w:rsidP="00D96719">
      <w:pPr>
        <w:rPr>
          <w:lang w:val="el-GR"/>
        </w:rPr>
      </w:pPr>
      <w:r>
        <w:rPr>
          <w:lang w:val="el-GR"/>
        </w:rPr>
        <w:t xml:space="preserve">Η πλακέτα δεν έχει υποστεί κάποια σημαντική εμφανή ζημιά από την υγρασία . </w:t>
      </w:r>
    </w:p>
    <w:p w:rsidR="00822DC4" w:rsidRDefault="003775E9" w:rsidP="00D96719">
      <w:pPr>
        <w:rPr>
          <w:lang w:val="el-GR"/>
        </w:rPr>
      </w:pPr>
      <w:r>
        <w:rPr>
          <w:lang w:val="el-GR"/>
        </w:rPr>
        <w:t xml:space="preserve">Δεν έχει γίνει κάποια χρέωση , όποτε θες </w:t>
      </w:r>
      <w:r w:rsidR="00822DC4">
        <w:rPr>
          <w:lang w:val="el-GR"/>
        </w:rPr>
        <w:t xml:space="preserve">μπορείς </w:t>
      </w:r>
      <w:r>
        <w:rPr>
          <w:lang w:val="el-GR"/>
        </w:rPr>
        <w:t>να έρθεις να την παραλάβεις</w:t>
      </w:r>
      <w:r w:rsidR="00822DC4">
        <w:rPr>
          <w:lang w:val="el-GR"/>
        </w:rPr>
        <w:t>.</w:t>
      </w:r>
    </w:p>
    <w:p w:rsidR="003775E9" w:rsidRDefault="00773F99" w:rsidP="00D9671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09560" cy="3042953"/>
            <wp:effectExtent l="0" t="0" r="127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217_091748edited_resul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827" cy="30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719" w:rsidRDefault="00822DC4" w:rsidP="00D96719">
      <w:pPr>
        <w:rPr>
          <w:lang w:val="el-GR"/>
        </w:rPr>
      </w:pPr>
      <w:r>
        <w:rPr>
          <w:lang w:val="el-GR"/>
        </w:rPr>
        <w:t>Λίμνη αλάτων και σημείο εισροής νερού .</w:t>
      </w:r>
    </w:p>
    <w:p w:rsidR="00822DC4" w:rsidRDefault="00822DC4" w:rsidP="00D96719">
      <w:pPr>
        <w:rPr>
          <w:lang w:val="el-GR"/>
        </w:rPr>
      </w:pPr>
    </w:p>
    <w:p w:rsidR="006B553A" w:rsidRDefault="00822DC4" w:rsidP="00D9671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8640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217_093315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C4" w:rsidRDefault="00822DC4" w:rsidP="00D96719">
      <w:pPr>
        <w:rPr>
          <w:lang w:val="el-GR"/>
        </w:rPr>
      </w:pPr>
      <w:r>
        <w:rPr>
          <w:lang w:val="el-GR"/>
        </w:rPr>
        <w:t>Άλατα στην πλακέτα ρελ</w:t>
      </w:r>
      <w:r w:rsidR="00896C49">
        <w:rPr>
          <w:lang w:val="el-GR"/>
        </w:rPr>
        <w:t>έ</w:t>
      </w:r>
      <w:r>
        <w:rPr>
          <w:lang w:val="el-GR"/>
        </w:rPr>
        <w:t>.</w:t>
      </w:r>
    </w:p>
    <w:p w:rsidR="00822DC4" w:rsidRDefault="00822DC4" w:rsidP="00D96719">
      <w:pPr>
        <w:rPr>
          <w:lang w:val="el-GR"/>
        </w:rPr>
      </w:pPr>
    </w:p>
    <w:p w:rsidR="006B553A" w:rsidRDefault="00822DC4" w:rsidP="00D9671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86400" cy="308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217_095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C4" w:rsidRDefault="00822DC4" w:rsidP="00D96719">
      <w:pPr>
        <w:rPr>
          <w:lang w:val="el-GR"/>
        </w:rPr>
      </w:pPr>
      <w:r>
        <w:rPr>
          <w:lang w:val="el-GR"/>
        </w:rPr>
        <w:t xml:space="preserve">Το </w:t>
      </w:r>
      <w:r>
        <w:t>o</w:t>
      </w:r>
      <w:r w:rsidRPr="00822DC4">
        <w:rPr>
          <w:lang w:val="el-GR"/>
        </w:rPr>
        <w:t>-</w:t>
      </w:r>
      <w:r>
        <w:t>ring</w:t>
      </w:r>
      <w:r>
        <w:rPr>
          <w:lang w:val="el-GR"/>
        </w:rPr>
        <w:t xml:space="preserve"> είχε φύγει από την θέση του.</w:t>
      </w:r>
    </w:p>
    <w:p w:rsidR="006B553A" w:rsidRDefault="006B553A" w:rsidP="00D96719">
      <w:pPr>
        <w:rPr>
          <w:lang w:val="el-GR"/>
        </w:rPr>
      </w:pPr>
    </w:p>
    <w:p w:rsidR="00822DC4" w:rsidRDefault="00822DC4" w:rsidP="00D9671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86400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217_095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C4" w:rsidRDefault="00822DC4" w:rsidP="00D96719">
      <w:pPr>
        <w:rPr>
          <w:lang w:val="el-GR"/>
        </w:rPr>
      </w:pPr>
    </w:p>
    <w:p w:rsidR="00822DC4" w:rsidRDefault="00822DC4" w:rsidP="00D9671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864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217_100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C4" w:rsidRDefault="00822DC4" w:rsidP="00D96719">
      <w:pPr>
        <w:rPr>
          <w:lang w:val="el-GR"/>
        </w:rPr>
      </w:pPr>
      <w:r>
        <w:t>To</w:t>
      </w:r>
      <w:r w:rsidRPr="00822DC4">
        <w:rPr>
          <w:lang w:val="el-GR"/>
        </w:rPr>
        <w:t xml:space="preserve"> </w:t>
      </w:r>
      <w:r>
        <w:t>o</w:t>
      </w:r>
      <w:r w:rsidRPr="00822DC4">
        <w:rPr>
          <w:lang w:val="el-GR"/>
        </w:rPr>
        <w:t>-</w:t>
      </w:r>
      <w:r>
        <w:t>ring</w:t>
      </w:r>
      <w:r w:rsidRPr="00822DC4">
        <w:rPr>
          <w:lang w:val="el-GR"/>
        </w:rPr>
        <w:t xml:space="preserve"> </w:t>
      </w:r>
      <w:r>
        <w:rPr>
          <w:lang w:val="el-GR"/>
        </w:rPr>
        <w:t>φαίνεται μεγαλύτερο από την ροδέλα που το συγκρατεί.</w:t>
      </w:r>
    </w:p>
    <w:p w:rsidR="00822DC4" w:rsidRDefault="00822DC4" w:rsidP="00D9671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4572000" cy="753803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217_102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902" cy="75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C4" w:rsidRDefault="00822DC4" w:rsidP="00D96719">
      <w:pPr>
        <w:rPr>
          <w:lang w:val="el-GR"/>
        </w:rPr>
      </w:pPr>
      <w:r w:rsidRPr="00822DC4">
        <w:rPr>
          <w:lang w:val="el-GR"/>
        </w:rPr>
        <w:t xml:space="preserve"> </w:t>
      </w:r>
      <w:r>
        <w:rPr>
          <w:lang w:val="el-GR"/>
        </w:rPr>
        <w:t>Εφαρμογή σιλικόνης πριν το βίδωμα .</w:t>
      </w:r>
    </w:p>
    <w:p w:rsidR="00822DC4" w:rsidRDefault="00822DC4" w:rsidP="00D96719">
      <w:pPr>
        <w:rPr>
          <w:lang w:val="el-GR"/>
        </w:rPr>
      </w:pPr>
    </w:p>
    <w:p w:rsidR="00822DC4" w:rsidRDefault="00822DC4" w:rsidP="00D9671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4629150" cy="769171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217_103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857" cy="769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C4" w:rsidRDefault="00822DC4" w:rsidP="00D96719">
      <w:pPr>
        <w:rPr>
          <w:lang w:val="el-GR"/>
        </w:rPr>
      </w:pPr>
      <w:r>
        <w:rPr>
          <w:lang w:val="el-GR"/>
        </w:rPr>
        <w:t>Εσωτερικές βίδες σκουριασμένες από νερά .</w:t>
      </w:r>
    </w:p>
    <w:sectPr w:rsidR="00822D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D69D6"/>
    <w:multiLevelType w:val="hybridMultilevel"/>
    <w:tmpl w:val="94144DA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19"/>
    <w:rsid w:val="003775E9"/>
    <w:rsid w:val="005B51E4"/>
    <w:rsid w:val="006B553A"/>
    <w:rsid w:val="00773F99"/>
    <w:rsid w:val="00822DC4"/>
    <w:rsid w:val="00896C49"/>
    <w:rsid w:val="00C60503"/>
    <w:rsid w:val="00D9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EE175"/>
  <w15:chartTrackingRefBased/>
  <w15:docId w15:val="{6119BF89-4CA5-4ABF-A04A-54B583EE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</dc:creator>
  <cp:keywords/>
  <dc:description/>
  <cp:lastModifiedBy>Dimitris</cp:lastModifiedBy>
  <cp:revision>6</cp:revision>
  <dcterms:created xsi:type="dcterms:W3CDTF">2017-12-17T09:29:00Z</dcterms:created>
  <dcterms:modified xsi:type="dcterms:W3CDTF">2017-12-17T13:05:00Z</dcterms:modified>
</cp:coreProperties>
</file>